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8F" w:rsidRPr="003D4C8F" w:rsidRDefault="003D4C8F" w:rsidP="003D4C8F">
      <w:pPr>
        <w:pStyle w:val="Default"/>
        <w:spacing w:line="276" w:lineRule="auto"/>
        <w:jc w:val="center"/>
      </w:pPr>
      <w:r w:rsidRPr="003D4C8F">
        <w:rPr>
          <w:b/>
          <w:bCs/>
        </w:rPr>
        <w:t>PRZEDMIOTOWY SYSTEM OCENIANIA Z J</w:t>
      </w:r>
      <w:r w:rsidRPr="003D4C8F">
        <w:t>Ę</w:t>
      </w:r>
      <w:r w:rsidRPr="003D4C8F">
        <w:rPr>
          <w:b/>
          <w:bCs/>
        </w:rPr>
        <w:t>ZYKA ANGIELSKIEGO</w:t>
      </w:r>
    </w:p>
    <w:p w:rsidR="003D4C8F" w:rsidRPr="003D4C8F" w:rsidRDefault="003D4C8F" w:rsidP="003D4C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C8F">
        <w:rPr>
          <w:rFonts w:ascii="Times New Roman" w:hAnsi="Times New Roman" w:cs="Times New Roman"/>
          <w:b/>
          <w:bCs/>
          <w:sz w:val="24"/>
          <w:szCs w:val="24"/>
        </w:rPr>
        <w:t>LO IM. MIKOŁAJA KOPERNIKA W NOWYM ŻMIGRODZIE</w:t>
      </w:r>
    </w:p>
    <w:p w:rsidR="003D4C8F" w:rsidRPr="003D4C8F" w:rsidRDefault="003D4C8F" w:rsidP="003D4C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C8F">
        <w:rPr>
          <w:rFonts w:ascii="Times New Roman" w:hAnsi="Times New Roman" w:cs="Times New Roman"/>
          <w:b/>
          <w:bCs/>
          <w:sz w:val="24"/>
          <w:szCs w:val="24"/>
        </w:rPr>
        <w:t>GABRIELA GASEK</w:t>
      </w:r>
    </w:p>
    <w:p w:rsidR="003D4C8F" w:rsidRPr="003D4C8F" w:rsidRDefault="003D4C8F" w:rsidP="003D4C8F">
      <w:pPr>
        <w:pStyle w:val="Default"/>
        <w:spacing w:line="276" w:lineRule="auto"/>
        <w:jc w:val="both"/>
      </w:pPr>
    </w:p>
    <w:p w:rsidR="003D4C8F" w:rsidRPr="003D4C8F" w:rsidRDefault="003D4C8F" w:rsidP="003D4C8F">
      <w:pPr>
        <w:pStyle w:val="Default"/>
        <w:spacing w:line="276" w:lineRule="auto"/>
        <w:jc w:val="both"/>
        <w:rPr>
          <w:b/>
        </w:rPr>
      </w:pPr>
      <w:r w:rsidRPr="003D4C8F">
        <w:rPr>
          <w:b/>
        </w:rPr>
        <w:t xml:space="preserve">Zasady ogólne </w:t>
      </w:r>
    </w:p>
    <w:p w:rsidR="003D4C8F" w:rsidRPr="003D4C8F" w:rsidRDefault="003D4C8F" w:rsidP="003D4C8F">
      <w:pPr>
        <w:pStyle w:val="Default"/>
        <w:numPr>
          <w:ilvl w:val="0"/>
          <w:numId w:val="3"/>
        </w:numPr>
        <w:spacing w:line="276" w:lineRule="auto"/>
        <w:jc w:val="both"/>
      </w:pPr>
      <w:r w:rsidRPr="003D4C8F">
        <w:t xml:space="preserve">Przedmiotowy System Oceniania (PSO) z języka angielskiego ma na celu wspieranie rozwoju intelektualnego i osobowościowego ucznia i jest zgodny </w:t>
      </w:r>
      <w:r w:rsidRPr="003D4C8F">
        <w:br/>
        <w:t>z Wewnątrzszkolnym Systemem Oceniania (WSO). Ocenianie bieżące z zajęć języka angielskiego ma na celu monitorowanie pracy ucznia oraz przekazywanie uczniowi informacji o jego osiągnięciach edukacyjnych pomagających w uczeniu się, poprzez wskazanie, co uczeń robi dobrze, co i jak wymaga poprawy oraz jak powinien dalej się uczyć.</w:t>
      </w:r>
    </w:p>
    <w:p w:rsidR="003D4C8F" w:rsidRPr="003D4C8F" w:rsidRDefault="003D4C8F" w:rsidP="003D4C8F">
      <w:pPr>
        <w:pStyle w:val="Default"/>
        <w:numPr>
          <w:ilvl w:val="0"/>
          <w:numId w:val="3"/>
        </w:numPr>
        <w:spacing w:line="276" w:lineRule="auto"/>
        <w:jc w:val="both"/>
      </w:pPr>
      <w:r w:rsidRPr="003D4C8F">
        <w:t>Śródroczna i roczna opisowa ocena klasyfikacyjna z języka angielskiego uwzględnia poziom i postępy w opanowaniu przez ucznia wiadomości i umiejętności w stosunku do odpowiednio wymagań i efektów kształcenia oraz kryteriów weryfikacji dla danego etapu edukacyjnego.</w:t>
      </w:r>
    </w:p>
    <w:p w:rsidR="003D4C8F" w:rsidRPr="003D4C8F" w:rsidRDefault="003D4C8F" w:rsidP="003D4C8F">
      <w:pPr>
        <w:pStyle w:val="Default"/>
        <w:numPr>
          <w:ilvl w:val="0"/>
          <w:numId w:val="3"/>
        </w:numPr>
        <w:spacing w:after="19" w:line="276" w:lineRule="auto"/>
        <w:jc w:val="both"/>
      </w:pPr>
      <w:r w:rsidRPr="003D4C8F">
        <w:t xml:space="preserve">Przewidywaną ocenę śródroczną i </w:t>
      </w:r>
      <w:proofErr w:type="spellStart"/>
      <w:r w:rsidRPr="003D4C8F">
        <w:t>końcoworoczną</w:t>
      </w:r>
      <w:proofErr w:type="spellEnd"/>
      <w:r w:rsidRPr="003D4C8F">
        <w:t xml:space="preserve"> nauczyciel podaje uczniowi </w:t>
      </w:r>
      <w:r w:rsidR="006731BE">
        <w:t>4 tygodnie</w:t>
      </w:r>
      <w:r w:rsidRPr="003D4C8F">
        <w:t xml:space="preserve"> przed radą klasyfikacyjną. </w:t>
      </w:r>
    </w:p>
    <w:p w:rsidR="003D4C8F" w:rsidRPr="003D4C8F" w:rsidRDefault="003D4C8F" w:rsidP="003D4C8F">
      <w:pPr>
        <w:pStyle w:val="Default"/>
        <w:numPr>
          <w:ilvl w:val="0"/>
          <w:numId w:val="3"/>
        </w:numPr>
        <w:spacing w:line="276" w:lineRule="auto"/>
        <w:jc w:val="both"/>
      </w:pPr>
      <w:r w:rsidRPr="003D4C8F">
        <w:t>Uczeń który chce otrzymać wyższą niż przewidywana roczną (semestralną) ocenę klasyfikacyjną musi opanować wiadomości i umiejętności przewidziane w programie nauczania danej klasy obejmujące semestr lub cały rok zgodnie z wymaganiami na poszczególne stopnie zawartymi w planie wynikowym z języka angielskiego dla danej klasy.</w:t>
      </w:r>
      <w:r w:rsidR="00D72A08">
        <w:t xml:space="preserve"> Uczeń </w:t>
      </w:r>
      <w:r w:rsidR="00D72A08" w:rsidRPr="00D72A08">
        <w:t>lub</w:t>
      </w:r>
      <w:r w:rsidR="00D72A08">
        <w:t xml:space="preserve"> jego</w:t>
      </w:r>
      <w:r w:rsidR="00D72A08" w:rsidRPr="00D72A08">
        <w:t xml:space="preserve"> rodzic</w:t>
      </w:r>
      <w:r w:rsidR="00D72A08">
        <w:t xml:space="preserve"> składa</w:t>
      </w:r>
      <w:r w:rsidR="00D72A08" w:rsidRPr="00D72A08">
        <w:t xml:space="preserve"> pisem</w:t>
      </w:r>
      <w:r w:rsidR="00D72A08">
        <w:t>ny wniosek</w:t>
      </w:r>
      <w:r w:rsidR="00D72A08" w:rsidRPr="00D72A08">
        <w:t xml:space="preserve"> z uzasadnieniem w tej sprawie w terminie 5 dni po uzyskaniu informacji o ocenie przewidywanej.</w:t>
      </w:r>
    </w:p>
    <w:p w:rsidR="003D4C8F" w:rsidRPr="003D4C8F" w:rsidRDefault="003D4C8F" w:rsidP="003D4C8F">
      <w:pPr>
        <w:pStyle w:val="Default"/>
        <w:numPr>
          <w:ilvl w:val="0"/>
          <w:numId w:val="3"/>
        </w:numPr>
        <w:spacing w:line="276" w:lineRule="auto"/>
        <w:jc w:val="both"/>
      </w:pPr>
      <w:r w:rsidRPr="003D4C8F">
        <w:t xml:space="preserve">Ustalona przez nauczyciela </w:t>
      </w:r>
      <w:r w:rsidR="00A23DC3">
        <w:t>na koniec roku szkolnego ocen</w:t>
      </w:r>
      <w:r w:rsidRPr="003D4C8F">
        <w:t xml:space="preserve">a może być zmieniona tylko zgodnie z zasadami określonymi w WSO. </w:t>
      </w:r>
    </w:p>
    <w:p w:rsidR="003D4C8F" w:rsidRPr="003D4C8F" w:rsidRDefault="003D4C8F" w:rsidP="003D4C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C8F" w:rsidRPr="003D4C8F" w:rsidRDefault="003D4C8F" w:rsidP="003D4C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C8F">
        <w:rPr>
          <w:rFonts w:ascii="Times New Roman" w:hAnsi="Times New Roman" w:cs="Times New Roman"/>
          <w:b/>
          <w:sz w:val="24"/>
          <w:szCs w:val="24"/>
        </w:rPr>
        <w:t>Obszary aktywności ucznia podlegające ocenie</w:t>
      </w:r>
    </w:p>
    <w:p w:rsidR="003D4C8F" w:rsidRPr="003D4C8F" w:rsidRDefault="003D4C8F" w:rsidP="003D4C8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C8F">
        <w:rPr>
          <w:rFonts w:ascii="Times New Roman" w:hAnsi="Times New Roman" w:cs="Times New Roman"/>
          <w:sz w:val="24"/>
          <w:szCs w:val="24"/>
        </w:rPr>
        <w:t xml:space="preserve">Sprawdziany/testy (30-45 min) po skończonym rozdziale, a także semestralne i roczne; minimum 3 w semestrze; </w:t>
      </w:r>
    </w:p>
    <w:p w:rsidR="003D4C8F" w:rsidRPr="003D4C8F" w:rsidRDefault="003D4C8F" w:rsidP="003D4C8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C8F">
        <w:rPr>
          <w:rFonts w:ascii="Times New Roman" w:hAnsi="Times New Roman" w:cs="Times New Roman"/>
          <w:sz w:val="24"/>
          <w:szCs w:val="24"/>
        </w:rPr>
        <w:t>Kartkówki (5-15 min) badające bieżący stopień przyswojenia materiału leksykalnego lub gramatycznego  - nie muszą być zapowiadane, jeśli obejmują zakres materiału z 1-3 jednostek lekcyjnych, minimum 2 w semestrze</w:t>
      </w:r>
    </w:p>
    <w:p w:rsidR="003D4C8F" w:rsidRPr="003D4C8F" w:rsidRDefault="003D4C8F" w:rsidP="003D4C8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C8F">
        <w:rPr>
          <w:rFonts w:ascii="Times New Roman" w:hAnsi="Times New Roman" w:cs="Times New Roman"/>
          <w:sz w:val="24"/>
          <w:szCs w:val="24"/>
        </w:rPr>
        <w:t>Prace domowe (w zeszycie przedmiotowym, w podręczniku, w formie interaktywnej) podlega sprawdzeniu nie zawsze w formie stopnia;</w:t>
      </w:r>
    </w:p>
    <w:p w:rsidR="003D4C8F" w:rsidRPr="003D4C8F" w:rsidRDefault="003D4C8F" w:rsidP="003D4C8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C8F">
        <w:rPr>
          <w:rFonts w:ascii="Times New Roman" w:hAnsi="Times New Roman" w:cs="Times New Roman"/>
          <w:sz w:val="24"/>
          <w:szCs w:val="24"/>
        </w:rPr>
        <w:t>Wypowiedzi pisemne wg opracowanego wzoru (notatka, e-mail, opis, rozprawka);</w:t>
      </w:r>
    </w:p>
    <w:p w:rsidR="003D4C8F" w:rsidRPr="003D4C8F" w:rsidRDefault="003D4C8F" w:rsidP="003D4C8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C8F">
        <w:rPr>
          <w:rFonts w:ascii="Times New Roman" w:hAnsi="Times New Roman" w:cs="Times New Roman"/>
          <w:sz w:val="24"/>
          <w:szCs w:val="24"/>
        </w:rPr>
        <w:t>Wypowiedź ustna na podany temat – przygotowanie nagrania;</w:t>
      </w:r>
    </w:p>
    <w:p w:rsidR="003D4C8F" w:rsidRPr="003D4C8F" w:rsidRDefault="003D4C8F" w:rsidP="003D4C8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C8F">
        <w:rPr>
          <w:rFonts w:ascii="Times New Roman" w:hAnsi="Times New Roman" w:cs="Times New Roman"/>
          <w:sz w:val="24"/>
          <w:szCs w:val="24"/>
        </w:rPr>
        <w:t>Odpowiedź ustna  (3 ostatnie lekcje);</w:t>
      </w:r>
    </w:p>
    <w:p w:rsidR="003D4C8F" w:rsidRPr="003D4C8F" w:rsidRDefault="003D4C8F" w:rsidP="003D4C8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C8F">
        <w:rPr>
          <w:rFonts w:ascii="Times New Roman" w:hAnsi="Times New Roman" w:cs="Times New Roman"/>
          <w:sz w:val="24"/>
          <w:szCs w:val="24"/>
        </w:rPr>
        <w:t>Odpowiedź ustna połączona z omówieniem zadania domowego;</w:t>
      </w:r>
    </w:p>
    <w:p w:rsidR="003D4C8F" w:rsidRPr="003D4C8F" w:rsidRDefault="003D4C8F" w:rsidP="003D4C8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C8F">
        <w:rPr>
          <w:rFonts w:ascii="Times New Roman" w:hAnsi="Times New Roman" w:cs="Times New Roman"/>
          <w:sz w:val="24"/>
          <w:szCs w:val="24"/>
        </w:rPr>
        <w:t>Odbiór tekstu czytanego;</w:t>
      </w:r>
    </w:p>
    <w:p w:rsidR="003D4C8F" w:rsidRPr="003D4C8F" w:rsidRDefault="003D4C8F" w:rsidP="003D4C8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C8F">
        <w:rPr>
          <w:rFonts w:ascii="Times New Roman" w:hAnsi="Times New Roman" w:cs="Times New Roman"/>
          <w:sz w:val="24"/>
          <w:szCs w:val="24"/>
        </w:rPr>
        <w:t>Odbiór tekstu słuchanego;</w:t>
      </w:r>
    </w:p>
    <w:p w:rsidR="003D4C8F" w:rsidRPr="003D4C8F" w:rsidRDefault="003D4C8F" w:rsidP="003D4C8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C8F">
        <w:rPr>
          <w:rFonts w:ascii="Times New Roman" w:hAnsi="Times New Roman" w:cs="Times New Roman"/>
          <w:sz w:val="24"/>
          <w:szCs w:val="24"/>
        </w:rPr>
        <w:lastRenderedPageBreak/>
        <w:t>Tłumaczenie tekstu  (ustne lub pisemne przygotowane w domu w ramach pracy domowej lub tworzone na lekcji);</w:t>
      </w:r>
    </w:p>
    <w:p w:rsidR="003D4C8F" w:rsidRPr="003D4C8F" w:rsidRDefault="003D4C8F" w:rsidP="003D4C8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C8F">
        <w:rPr>
          <w:rFonts w:ascii="Times New Roman" w:hAnsi="Times New Roman" w:cs="Times New Roman"/>
          <w:sz w:val="24"/>
          <w:szCs w:val="24"/>
        </w:rPr>
        <w:t>Dodatkowe prace projektowe (indywidualne i grupowe);</w:t>
      </w:r>
    </w:p>
    <w:p w:rsidR="003D4C8F" w:rsidRDefault="003D4C8F" w:rsidP="003D4C8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C8F">
        <w:rPr>
          <w:rFonts w:ascii="Times New Roman" w:hAnsi="Times New Roman" w:cs="Times New Roman"/>
          <w:sz w:val="24"/>
          <w:szCs w:val="24"/>
        </w:rPr>
        <w:t>Aktywna praca podczas zajęć.</w:t>
      </w:r>
    </w:p>
    <w:p w:rsidR="003D4C8F" w:rsidRPr="003D4C8F" w:rsidRDefault="003D4C8F" w:rsidP="003D4C8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D4C8F" w:rsidRPr="003D4C8F" w:rsidRDefault="003D4C8F" w:rsidP="003D4C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4C8F">
        <w:rPr>
          <w:rFonts w:ascii="Times New Roman" w:hAnsi="Times New Roman" w:cs="Times New Roman"/>
          <w:b/>
          <w:iCs/>
          <w:sz w:val="24"/>
          <w:szCs w:val="24"/>
        </w:rPr>
        <w:t>Zasady pracy na lekcjach</w:t>
      </w:r>
    </w:p>
    <w:p w:rsidR="003D4C8F" w:rsidRPr="003D4C8F" w:rsidRDefault="003D4C8F" w:rsidP="003D4C8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C8F">
        <w:rPr>
          <w:rFonts w:ascii="Times New Roman" w:hAnsi="Times New Roman" w:cs="Times New Roman"/>
          <w:sz w:val="24"/>
          <w:szCs w:val="24"/>
        </w:rPr>
        <w:t>Uczeń ma obowiązek prowadzić zeszyt przedmiotowy oraz uzupełniać podręcznik oraz dodatkowe materiały przekazane przez nauczyciela w formie kopii.</w:t>
      </w:r>
    </w:p>
    <w:p w:rsidR="003D4C8F" w:rsidRPr="003D4C8F" w:rsidRDefault="003D4C8F" w:rsidP="003D4C8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C8F">
        <w:rPr>
          <w:rFonts w:ascii="Times New Roman" w:hAnsi="Times New Roman" w:cs="Times New Roman"/>
          <w:sz w:val="24"/>
          <w:szCs w:val="24"/>
        </w:rPr>
        <w:t xml:space="preserve">4 razy w semestrze uczeń może być nieprzygotowany do zajęć (zapis w dzienniku skrótem Np.), dotyczy to również braku zadania, zeszytu, książki, kopii </w:t>
      </w:r>
      <w:r w:rsidRPr="003D4C8F">
        <w:rPr>
          <w:rFonts w:ascii="Times New Roman" w:hAnsi="Times New Roman" w:cs="Times New Roman"/>
          <w:sz w:val="24"/>
          <w:szCs w:val="24"/>
        </w:rPr>
        <w:br/>
        <w:t xml:space="preserve">z ćwiczeniami, notatek z 3 ostatnich lekcji), zgłasza ten fakt przed lekcją, nie zwalnia go to ze sprawdzianu lub zapowiedzianej kartkówki. Po wykorzystaniu Np., uczeń otrzymuje oceny niedostateczne za każde kolejne nieprzygotowanie do zajęć. </w:t>
      </w:r>
    </w:p>
    <w:p w:rsidR="003D4C8F" w:rsidRPr="003D4C8F" w:rsidRDefault="003D4C8F" w:rsidP="003D4C8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C8F">
        <w:rPr>
          <w:rFonts w:ascii="Times New Roman" w:hAnsi="Times New Roman" w:cs="Times New Roman"/>
          <w:sz w:val="24"/>
          <w:szCs w:val="24"/>
        </w:rPr>
        <w:t>O terminie testów lub kartkówek uczniowie są informowani z odpowiednim wyprzedzeniem na lekcji oraz w formie zapisu w zakładce Sprawdziany.</w:t>
      </w:r>
    </w:p>
    <w:p w:rsidR="003D4C8F" w:rsidRPr="003D4C8F" w:rsidRDefault="003D4C8F" w:rsidP="003D4C8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C8F">
        <w:rPr>
          <w:rFonts w:ascii="Times New Roman" w:hAnsi="Times New Roman" w:cs="Times New Roman"/>
          <w:sz w:val="24"/>
          <w:szCs w:val="24"/>
        </w:rPr>
        <w:t xml:space="preserve">O terminie i rodzaju zadania domowego uczniowie są informowani na lekcji oraz </w:t>
      </w:r>
      <w:r w:rsidRPr="003D4C8F">
        <w:rPr>
          <w:rFonts w:ascii="Times New Roman" w:hAnsi="Times New Roman" w:cs="Times New Roman"/>
          <w:sz w:val="24"/>
          <w:szCs w:val="24"/>
        </w:rPr>
        <w:br/>
        <w:t>w formie zapisu w zakładce Zadania domowe.</w:t>
      </w:r>
    </w:p>
    <w:p w:rsidR="003D4C8F" w:rsidRPr="003D4C8F" w:rsidRDefault="003D4C8F" w:rsidP="003D4C8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C8F">
        <w:rPr>
          <w:rFonts w:ascii="Times New Roman" w:hAnsi="Times New Roman" w:cs="Times New Roman"/>
          <w:sz w:val="24"/>
          <w:szCs w:val="24"/>
        </w:rPr>
        <w:t>Jednodniowa lub dwudniowa nieobecność nie uprawnia do zwolnienia z odpowiedzi ustnej, kartkówki lub wyznaczenia dodatkowego terminu poprawy testu.</w:t>
      </w:r>
    </w:p>
    <w:p w:rsidR="003D4C8F" w:rsidRPr="003D4C8F" w:rsidRDefault="003D4C8F" w:rsidP="003D4C8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C8F">
        <w:rPr>
          <w:rFonts w:ascii="Times New Roman" w:hAnsi="Times New Roman" w:cs="Times New Roman"/>
          <w:sz w:val="24"/>
          <w:szCs w:val="24"/>
        </w:rPr>
        <w:t xml:space="preserve">W przypadku niedostarczenia pracy pisemnej/zadania domowego  w terminie, </w:t>
      </w:r>
      <w:r w:rsidRPr="003D4C8F">
        <w:rPr>
          <w:rFonts w:ascii="Times New Roman" w:hAnsi="Times New Roman" w:cs="Times New Roman"/>
          <w:sz w:val="24"/>
          <w:szCs w:val="24"/>
        </w:rPr>
        <w:br/>
        <w:t>w dzienniku wpisywane jest 0, ocena za zadanie oddane z dużym opóźnieniem może zostać obniżona.</w:t>
      </w:r>
    </w:p>
    <w:p w:rsidR="003D4C8F" w:rsidRPr="003D4C8F" w:rsidRDefault="003D4C8F" w:rsidP="003D4C8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C8F">
        <w:rPr>
          <w:rFonts w:ascii="Times New Roman" w:hAnsi="Times New Roman" w:cs="Times New Roman"/>
          <w:sz w:val="24"/>
          <w:szCs w:val="24"/>
        </w:rPr>
        <w:t xml:space="preserve">W przypadku nieobecności ucznia w dniu testu lub kartkówki,  ma on  obowiązek napisać zaległy test lub kartkówkę w wyznaczonym II terminie, jeśli tego nie zrobi </w:t>
      </w:r>
      <w:r w:rsidRPr="003D4C8F">
        <w:rPr>
          <w:rFonts w:ascii="Times New Roman" w:hAnsi="Times New Roman" w:cs="Times New Roman"/>
          <w:sz w:val="24"/>
          <w:szCs w:val="24"/>
        </w:rPr>
        <w:br/>
        <w:t>w dzienniku zostaje wpisane 0.</w:t>
      </w:r>
    </w:p>
    <w:p w:rsidR="003D4C8F" w:rsidRPr="003D4C8F" w:rsidRDefault="003D4C8F" w:rsidP="003D4C8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C8F">
        <w:rPr>
          <w:rFonts w:ascii="Times New Roman" w:hAnsi="Times New Roman" w:cs="Times New Roman"/>
          <w:sz w:val="24"/>
          <w:szCs w:val="24"/>
        </w:rPr>
        <w:t xml:space="preserve">Za odpisywanie na testach i kartkówkach, korzystanie z telefonu oraz podpowiadanie w trakcie odpowiedzi ustnej lub korzystanie z podpowiedzi  uczeń otrzymuje ocenę niedostateczną. </w:t>
      </w:r>
    </w:p>
    <w:p w:rsidR="003D4C8F" w:rsidRPr="003D4C8F" w:rsidRDefault="003D4C8F" w:rsidP="003D4C8F">
      <w:pPr>
        <w:pStyle w:val="Default"/>
        <w:numPr>
          <w:ilvl w:val="0"/>
          <w:numId w:val="4"/>
        </w:numPr>
        <w:spacing w:line="276" w:lineRule="auto"/>
        <w:jc w:val="both"/>
      </w:pPr>
      <w:r w:rsidRPr="003D4C8F">
        <w:t xml:space="preserve">W przypadku odpowiedzi ustnej z materiału leksykalnego brana jest pod uwagę wymowa poszczególnych słów, a nie ich pisownia. Podczas dłuższych wypowiedzi ustnych kładzie się nacisk na płynność wypowiedzi i poprawną wymowę oraz poprawność gramatyczną. </w:t>
      </w:r>
    </w:p>
    <w:p w:rsidR="003D4C8F" w:rsidRPr="003D4C8F" w:rsidRDefault="003D4C8F" w:rsidP="003D4C8F">
      <w:pPr>
        <w:pStyle w:val="Default"/>
        <w:numPr>
          <w:ilvl w:val="0"/>
          <w:numId w:val="4"/>
        </w:numPr>
        <w:spacing w:line="276" w:lineRule="auto"/>
        <w:jc w:val="both"/>
      </w:pPr>
      <w:r w:rsidRPr="003D4C8F">
        <w:t xml:space="preserve">W przypadku oceny prac pisemnych (wypracowań) brana jest po uwagę poprawność językowa, bogactwo językowe, treść – zgodność z poleceniem, spójność i logika oraz forma. </w:t>
      </w:r>
    </w:p>
    <w:p w:rsidR="003D4C8F" w:rsidRPr="003D4C8F" w:rsidRDefault="003D4C8F" w:rsidP="003D4C8F">
      <w:pPr>
        <w:pStyle w:val="Default"/>
        <w:numPr>
          <w:ilvl w:val="0"/>
          <w:numId w:val="4"/>
        </w:numPr>
        <w:spacing w:line="276" w:lineRule="auto"/>
        <w:jc w:val="both"/>
      </w:pPr>
      <w:r w:rsidRPr="003D4C8F">
        <w:t xml:space="preserve">Uczeń nieobecny na zajęciach jest zobowiązany niezwłocznie uzupełnić notatki </w:t>
      </w:r>
      <w:r w:rsidRPr="003D4C8F">
        <w:br/>
        <w:t>i przygotować się z materiału omawianego na lekcjach podczas nieobecności ucznia.</w:t>
      </w:r>
    </w:p>
    <w:p w:rsidR="003D4C8F" w:rsidRPr="003D4C8F" w:rsidRDefault="003D4C8F" w:rsidP="003D4C8F">
      <w:pPr>
        <w:pStyle w:val="Default"/>
        <w:numPr>
          <w:ilvl w:val="0"/>
          <w:numId w:val="4"/>
        </w:numPr>
        <w:spacing w:line="276" w:lineRule="auto"/>
        <w:jc w:val="both"/>
      </w:pPr>
      <w:r w:rsidRPr="003D4C8F">
        <w:rPr>
          <w:iCs/>
        </w:rPr>
        <w:t>Po ustaleniu terminu z nauczycielem, uczeń może poprawić niezadowalające oceny cząstkowe.</w:t>
      </w:r>
      <w:r w:rsidR="00F65ED5">
        <w:rPr>
          <w:iCs/>
        </w:rPr>
        <w:t xml:space="preserve"> O formie poprawy decyduje nauczyciel.</w:t>
      </w:r>
      <w:r w:rsidRPr="003D4C8F">
        <w:rPr>
          <w:iCs/>
        </w:rPr>
        <w:t xml:space="preserve"> Niezgłoszenie się w tym terminie do nauczyciela skutkuje utratą szansy na poprawę danej oceny.</w:t>
      </w:r>
    </w:p>
    <w:p w:rsidR="003D4C8F" w:rsidRDefault="003D4C8F" w:rsidP="003D4C8F">
      <w:pPr>
        <w:tabs>
          <w:tab w:val="left" w:pos="59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C60" w:rsidRPr="003D4C8F" w:rsidRDefault="003C2C60" w:rsidP="003D4C8F">
      <w:pPr>
        <w:tabs>
          <w:tab w:val="left" w:pos="59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C8F" w:rsidRPr="003D4C8F" w:rsidRDefault="003D4C8F" w:rsidP="003D4C8F">
      <w:pPr>
        <w:tabs>
          <w:tab w:val="left" w:pos="59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C8F">
        <w:rPr>
          <w:rFonts w:ascii="Times New Roman" w:hAnsi="Times New Roman" w:cs="Times New Roman"/>
          <w:b/>
          <w:sz w:val="24"/>
          <w:szCs w:val="24"/>
        </w:rPr>
        <w:lastRenderedPageBreak/>
        <w:t>Skala stosowana na zajęciach języka angielskiego:</w:t>
      </w:r>
    </w:p>
    <w:p w:rsidR="003D4C8F" w:rsidRPr="003D4C8F" w:rsidRDefault="003D4C8F" w:rsidP="003D4C8F">
      <w:pPr>
        <w:pStyle w:val="Default"/>
        <w:spacing w:line="276" w:lineRule="auto"/>
        <w:jc w:val="both"/>
      </w:pPr>
      <w:r w:rsidRPr="003D4C8F">
        <w:t xml:space="preserve">    100%                     OCENA CELUJĄCA </w:t>
      </w:r>
    </w:p>
    <w:p w:rsidR="003D4C8F" w:rsidRPr="003D4C8F" w:rsidRDefault="003D4C8F" w:rsidP="003D4C8F">
      <w:pPr>
        <w:pStyle w:val="Default"/>
        <w:spacing w:line="276" w:lineRule="auto"/>
        <w:jc w:val="both"/>
      </w:pPr>
      <w:r w:rsidRPr="003D4C8F">
        <w:t xml:space="preserve">90% - 99%                OCENA BARDZO DOBRA </w:t>
      </w:r>
    </w:p>
    <w:p w:rsidR="003D4C8F" w:rsidRPr="003D4C8F" w:rsidRDefault="003D4C8F" w:rsidP="003D4C8F">
      <w:pPr>
        <w:pStyle w:val="Default"/>
        <w:spacing w:line="276" w:lineRule="auto"/>
        <w:jc w:val="both"/>
      </w:pPr>
      <w:r w:rsidRPr="003D4C8F">
        <w:t xml:space="preserve">75% - 89%                OCENA DOBRA </w:t>
      </w:r>
    </w:p>
    <w:p w:rsidR="003D4C8F" w:rsidRPr="003D4C8F" w:rsidRDefault="003D4C8F" w:rsidP="003D4C8F">
      <w:pPr>
        <w:pStyle w:val="Default"/>
        <w:spacing w:line="276" w:lineRule="auto"/>
        <w:jc w:val="both"/>
      </w:pPr>
      <w:r w:rsidRPr="003D4C8F">
        <w:t xml:space="preserve">50% - 74%                OCENA DOSTATECZNA </w:t>
      </w:r>
    </w:p>
    <w:p w:rsidR="003D4C8F" w:rsidRPr="003D4C8F" w:rsidRDefault="003D4C8F" w:rsidP="003D4C8F">
      <w:pPr>
        <w:pStyle w:val="Default"/>
        <w:spacing w:line="276" w:lineRule="auto"/>
        <w:jc w:val="both"/>
      </w:pPr>
      <w:r w:rsidRPr="003D4C8F">
        <w:t xml:space="preserve">30% - 49%                OCENA DOPUSZCZAJĄCA </w:t>
      </w:r>
    </w:p>
    <w:p w:rsidR="003D4C8F" w:rsidRPr="003D4C8F" w:rsidRDefault="003D4C8F" w:rsidP="003D4C8F">
      <w:pPr>
        <w:tabs>
          <w:tab w:val="left" w:pos="59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4C8F">
        <w:rPr>
          <w:rFonts w:ascii="Times New Roman" w:hAnsi="Times New Roman" w:cs="Times New Roman"/>
          <w:sz w:val="24"/>
          <w:szCs w:val="24"/>
        </w:rPr>
        <w:t xml:space="preserve"> 0% -  29%                OCENA NIEDOSTATECZNA</w:t>
      </w:r>
    </w:p>
    <w:p w:rsidR="003D4C8F" w:rsidRPr="003D4C8F" w:rsidRDefault="003D4C8F" w:rsidP="003D4C8F">
      <w:pPr>
        <w:tabs>
          <w:tab w:val="left" w:pos="59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4C8F">
        <w:rPr>
          <w:rFonts w:ascii="Times New Roman" w:hAnsi="Times New Roman" w:cs="Times New Roman"/>
          <w:sz w:val="24"/>
          <w:szCs w:val="24"/>
        </w:rPr>
        <w:t>W przypadku ocen cząstkowych dopuszcza się stosowanie „+” i „-” przy ocenie.</w:t>
      </w:r>
    </w:p>
    <w:p w:rsidR="003D4C8F" w:rsidRPr="003D4C8F" w:rsidRDefault="003D4C8F" w:rsidP="003D4C8F">
      <w:pPr>
        <w:tabs>
          <w:tab w:val="left" w:pos="59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C8F">
        <w:rPr>
          <w:rFonts w:ascii="Times New Roman" w:hAnsi="Times New Roman" w:cs="Times New Roman"/>
          <w:b/>
          <w:sz w:val="24"/>
          <w:szCs w:val="24"/>
        </w:rPr>
        <w:t>Monitorowanie postępów ucznia</w:t>
      </w:r>
    </w:p>
    <w:p w:rsidR="003D4C8F" w:rsidRPr="003D4C8F" w:rsidRDefault="003D4C8F" w:rsidP="003D4C8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D4C8F">
        <w:rPr>
          <w:rFonts w:ascii="Times New Roman" w:hAnsi="Times New Roman" w:cs="Times New Roman"/>
          <w:sz w:val="24"/>
          <w:szCs w:val="24"/>
        </w:rPr>
        <w:t xml:space="preserve">W czasie zdalnego nauczania ocenie podlegać będą aktywne uczestnictwo w zajęciach </w:t>
      </w:r>
      <w:proofErr w:type="spellStart"/>
      <w:r w:rsidRPr="003D4C8F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3D4C8F">
        <w:rPr>
          <w:rFonts w:ascii="Times New Roman" w:hAnsi="Times New Roman" w:cs="Times New Roman"/>
          <w:sz w:val="24"/>
          <w:szCs w:val="24"/>
        </w:rPr>
        <w:t xml:space="preserve"> oraz wszelkie wyznaczone przez nauczyciela zadania przesyłane za pomocą dziennika elektronicznego i/lub platformy </w:t>
      </w:r>
      <w:proofErr w:type="spellStart"/>
      <w:r w:rsidRPr="003D4C8F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3D4C8F">
        <w:rPr>
          <w:rFonts w:ascii="Times New Roman" w:hAnsi="Times New Roman" w:cs="Times New Roman"/>
          <w:sz w:val="24"/>
          <w:szCs w:val="24"/>
        </w:rPr>
        <w:t xml:space="preserve"> a w szczególności:</w:t>
      </w:r>
    </w:p>
    <w:p w:rsidR="003D4C8F" w:rsidRPr="003D4C8F" w:rsidRDefault="003D4C8F" w:rsidP="003D4C8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D4C8F">
        <w:rPr>
          <w:rFonts w:ascii="Times New Roman" w:hAnsi="Times New Roman" w:cs="Times New Roman"/>
          <w:sz w:val="24"/>
          <w:szCs w:val="24"/>
        </w:rPr>
        <w:t xml:space="preserve">- odpowiedzi ustne (rozmowa ucznia z nauczycielem za pośrednictwem platformy </w:t>
      </w:r>
      <w:proofErr w:type="spellStart"/>
      <w:r w:rsidRPr="003D4C8F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3D4C8F">
        <w:rPr>
          <w:rFonts w:ascii="Times New Roman" w:hAnsi="Times New Roman" w:cs="Times New Roman"/>
          <w:sz w:val="24"/>
          <w:szCs w:val="24"/>
        </w:rPr>
        <w:t xml:space="preserve">, nagranie wypowiedzi i udostępnienie jej nauczycielowi w odpowiednim formacie lub aplikacji np. Vocaroo.pl),  </w:t>
      </w:r>
    </w:p>
    <w:p w:rsidR="003D4C8F" w:rsidRPr="003D4C8F" w:rsidRDefault="003D4C8F" w:rsidP="003D4C8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D4C8F">
        <w:rPr>
          <w:rFonts w:ascii="Times New Roman" w:hAnsi="Times New Roman" w:cs="Times New Roman"/>
          <w:sz w:val="24"/>
          <w:szCs w:val="24"/>
        </w:rPr>
        <w:t>- odręczne prace pisemne (notatki, mapy myśli, fiszki, słowniczki, ćwiczenia z książki, wypracowania, zadania z arkuszy egzaminacyjnych itp.) wysyłane za pomocą e-maili, zdjęć itp.,</w:t>
      </w:r>
    </w:p>
    <w:p w:rsidR="003D4C8F" w:rsidRPr="003D4C8F" w:rsidRDefault="003D4C8F" w:rsidP="003D4C8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D4C8F">
        <w:rPr>
          <w:rFonts w:ascii="Times New Roman" w:hAnsi="Times New Roman" w:cs="Times New Roman"/>
          <w:sz w:val="24"/>
          <w:szCs w:val="24"/>
        </w:rPr>
        <w:t xml:space="preserve">- elektroniczne prace pisemne wysyłane w postaci e-maili, zrzutu ekranu, zdjęć, wiadomości </w:t>
      </w:r>
      <w:r w:rsidRPr="003D4C8F">
        <w:rPr>
          <w:rFonts w:ascii="Times New Roman" w:hAnsi="Times New Roman" w:cs="Times New Roman"/>
          <w:sz w:val="24"/>
          <w:szCs w:val="24"/>
        </w:rPr>
        <w:br/>
        <w:t>w dzienniku elektronicznym itp.,</w:t>
      </w:r>
    </w:p>
    <w:p w:rsidR="003D4C8F" w:rsidRPr="003D4C8F" w:rsidRDefault="003D4C8F" w:rsidP="003D4C8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D4C8F">
        <w:rPr>
          <w:rFonts w:ascii="Times New Roman" w:hAnsi="Times New Roman" w:cs="Times New Roman"/>
          <w:sz w:val="24"/>
          <w:szCs w:val="24"/>
        </w:rPr>
        <w:t xml:space="preserve">- opracowania multimedialne zadanych tematów i projekty grupowe np. prezentacje: </w:t>
      </w:r>
      <w:r w:rsidRPr="003D4C8F">
        <w:rPr>
          <w:rFonts w:ascii="Times New Roman" w:hAnsi="Times New Roman" w:cs="Times New Roman"/>
          <w:sz w:val="24"/>
          <w:szCs w:val="24"/>
        </w:rPr>
        <w:br/>
        <w:t xml:space="preserve">w formacie PowerPoint, interaktywne na </w:t>
      </w:r>
      <w:proofErr w:type="spellStart"/>
      <w:r w:rsidRPr="003D4C8F">
        <w:rPr>
          <w:rFonts w:ascii="Times New Roman" w:hAnsi="Times New Roman" w:cs="Times New Roman"/>
          <w:sz w:val="24"/>
          <w:szCs w:val="24"/>
        </w:rPr>
        <w:t>Genial.ly</w:t>
      </w:r>
      <w:proofErr w:type="spellEnd"/>
      <w:r w:rsidRPr="003D4C8F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Pr="003D4C8F">
        <w:rPr>
          <w:rFonts w:ascii="Times New Roman" w:hAnsi="Times New Roman" w:cs="Times New Roman"/>
          <w:sz w:val="24"/>
          <w:szCs w:val="24"/>
        </w:rPr>
        <w:t>Prezi</w:t>
      </w:r>
      <w:proofErr w:type="spellEnd"/>
      <w:r w:rsidRPr="003D4C8F">
        <w:rPr>
          <w:rFonts w:ascii="Times New Roman" w:hAnsi="Times New Roman" w:cs="Times New Roman"/>
          <w:sz w:val="24"/>
          <w:szCs w:val="24"/>
        </w:rPr>
        <w:t xml:space="preserve"> itp., </w:t>
      </w:r>
    </w:p>
    <w:p w:rsidR="003D4C8F" w:rsidRPr="003D4C8F" w:rsidRDefault="003D4C8F" w:rsidP="003D4C8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D4C8F">
        <w:rPr>
          <w:rFonts w:ascii="Times New Roman" w:hAnsi="Times New Roman" w:cs="Times New Roman"/>
          <w:sz w:val="24"/>
          <w:szCs w:val="24"/>
        </w:rPr>
        <w:t xml:space="preserve">- rozwiązywanie ćwiczeń interaktywnych korzystanie z aplikacji i quizów np. </w:t>
      </w:r>
      <w:proofErr w:type="spellStart"/>
      <w:r w:rsidRPr="003D4C8F">
        <w:rPr>
          <w:rFonts w:ascii="Times New Roman" w:hAnsi="Times New Roman" w:cs="Times New Roman"/>
          <w:sz w:val="24"/>
          <w:szCs w:val="24"/>
        </w:rPr>
        <w:t>Quizlet</w:t>
      </w:r>
      <w:proofErr w:type="spellEnd"/>
      <w:r w:rsidRPr="003D4C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D4C8F">
        <w:rPr>
          <w:rFonts w:ascii="Times New Roman" w:hAnsi="Times New Roman" w:cs="Times New Roman"/>
          <w:sz w:val="24"/>
          <w:szCs w:val="24"/>
        </w:rPr>
        <w:t>Wordwall</w:t>
      </w:r>
      <w:proofErr w:type="spellEnd"/>
      <w:r w:rsidRPr="003D4C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D4C8F">
        <w:rPr>
          <w:rFonts w:ascii="Times New Roman" w:hAnsi="Times New Roman" w:cs="Times New Roman"/>
          <w:sz w:val="24"/>
          <w:szCs w:val="24"/>
        </w:rPr>
        <w:t>Kahoot</w:t>
      </w:r>
      <w:proofErr w:type="spellEnd"/>
      <w:r w:rsidRPr="003D4C8F">
        <w:rPr>
          <w:rFonts w:ascii="Times New Roman" w:hAnsi="Times New Roman" w:cs="Times New Roman"/>
          <w:sz w:val="24"/>
          <w:szCs w:val="24"/>
        </w:rPr>
        <w:t xml:space="preserve">/Google </w:t>
      </w:r>
      <w:proofErr w:type="spellStart"/>
      <w:r w:rsidRPr="003D4C8F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Pr="003D4C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D4C8F">
        <w:rPr>
          <w:rFonts w:ascii="Times New Roman" w:hAnsi="Times New Roman" w:cs="Times New Roman"/>
          <w:sz w:val="24"/>
          <w:szCs w:val="24"/>
        </w:rPr>
        <w:t>Testportal</w:t>
      </w:r>
      <w:proofErr w:type="spellEnd"/>
      <w:r w:rsidRPr="003D4C8F">
        <w:rPr>
          <w:rFonts w:ascii="Times New Roman" w:hAnsi="Times New Roman" w:cs="Times New Roman"/>
          <w:sz w:val="24"/>
          <w:szCs w:val="24"/>
        </w:rPr>
        <w:t xml:space="preserve"> lub wypełnienie quizu ze strony </w:t>
      </w:r>
      <w:proofErr w:type="spellStart"/>
      <w:r w:rsidRPr="003D4C8F">
        <w:rPr>
          <w:rFonts w:ascii="Times New Roman" w:hAnsi="Times New Roman" w:cs="Times New Roman"/>
          <w:sz w:val="24"/>
          <w:szCs w:val="24"/>
        </w:rPr>
        <w:t>Socrative</w:t>
      </w:r>
      <w:proofErr w:type="spellEnd"/>
      <w:r w:rsidRPr="003D4C8F">
        <w:rPr>
          <w:rFonts w:ascii="Times New Roman" w:hAnsi="Times New Roman" w:cs="Times New Roman"/>
          <w:sz w:val="24"/>
          <w:szCs w:val="24"/>
        </w:rPr>
        <w:t>, o odpowiedniej godzinie po otrzymaniu specjalnego kodu,</w:t>
      </w:r>
    </w:p>
    <w:p w:rsidR="003D4C8F" w:rsidRPr="003D4C8F" w:rsidRDefault="003D4C8F" w:rsidP="003D4C8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D4C8F">
        <w:rPr>
          <w:rFonts w:ascii="Times New Roman" w:hAnsi="Times New Roman" w:cs="Times New Roman"/>
          <w:sz w:val="24"/>
          <w:szCs w:val="24"/>
        </w:rPr>
        <w:t>- oprócz poprawności wykonywanych zadań ocenie będzie podlegać aktywność czyli zaangażowanie, systematyczność i terminowość oraz podejmowanie samodzielnych  inicjatyw w zdobywaniu wiedzy.</w:t>
      </w:r>
    </w:p>
    <w:p w:rsidR="003D4C8F" w:rsidRPr="003D4C8F" w:rsidRDefault="003D4C8F" w:rsidP="003D4C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C8F">
        <w:rPr>
          <w:rFonts w:ascii="Times New Roman" w:hAnsi="Times New Roman" w:cs="Times New Roman"/>
          <w:b/>
          <w:sz w:val="24"/>
          <w:szCs w:val="24"/>
        </w:rPr>
        <w:t>Ocenę celującą otrzymuje uczeń, który:</w:t>
      </w:r>
    </w:p>
    <w:p w:rsidR="003D4C8F" w:rsidRPr="003D4C8F" w:rsidRDefault="003D4C8F" w:rsidP="003D4C8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C8F">
        <w:rPr>
          <w:rFonts w:ascii="Times New Roman" w:hAnsi="Times New Roman" w:cs="Times New Roman"/>
          <w:sz w:val="24"/>
          <w:szCs w:val="24"/>
        </w:rPr>
        <w:t>wykracza poza wymagania na ocenę bardzo dobrą,</w:t>
      </w:r>
    </w:p>
    <w:p w:rsidR="003D4C8F" w:rsidRPr="003D4C8F" w:rsidRDefault="003D4C8F" w:rsidP="003D4C8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C8F">
        <w:rPr>
          <w:rFonts w:ascii="Times New Roman" w:hAnsi="Times New Roman" w:cs="Times New Roman"/>
          <w:sz w:val="24"/>
          <w:szCs w:val="24"/>
        </w:rPr>
        <w:t>opanował wiadomości i umiejętności znacznie wykraczające poza program nauczania, będące efektem jego samodzielnej pracy,</w:t>
      </w:r>
    </w:p>
    <w:p w:rsidR="003D4C8F" w:rsidRPr="003D4C8F" w:rsidRDefault="003D4C8F" w:rsidP="003D4C8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C8F">
        <w:rPr>
          <w:rFonts w:ascii="Times New Roman" w:hAnsi="Times New Roman" w:cs="Times New Roman"/>
          <w:sz w:val="24"/>
          <w:szCs w:val="24"/>
        </w:rPr>
        <w:t>prezentuje swoje wiadomości używając szerokiego zakresu słownictwa i struktur gramatycznych – naturalnie posługuje się językiem angielskim,</w:t>
      </w:r>
    </w:p>
    <w:p w:rsidR="003D4C8F" w:rsidRPr="003D4C8F" w:rsidRDefault="003D4C8F" w:rsidP="003D4C8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C8F">
        <w:rPr>
          <w:rFonts w:ascii="Times New Roman" w:hAnsi="Times New Roman" w:cs="Times New Roman"/>
          <w:sz w:val="24"/>
          <w:szCs w:val="24"/>
        </w:rPr>
        <w:t>formułuje problemy i rozwiązuje je w sposób twórczy, potrafi stosować zdobyte wiadomości w sytuacjach nietypowych,</w:t>
      </w:r>
    </w:p>
    <w:p w:rsidR="003D4C8F" w:rsidRPr="003D4C8F" w:rsidRDefault="003D4C8F" w:rsidP="003D4C8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C8F">
        <w:rPr>
          <w:rFonts w:ascii="Times New Roman" w:hAnsi="Times New Roman" w:cs="Times New Roman"/>
          <w:sz w:val="24"/>
          <w:szCs w:val="24"/>
        </w:rPr>
        <w:t>potrafi samodzielnie i kreatywnie korzystać z różnych źródeł informacji,</w:t>
      </w:r>
    </w:p>
    <w:p w:rsidR="003D4C8F" w:rsidRPr="003D4C8F" w:rsidRDefault="003D4C8F" w:rsidP="003D4C8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C8F">
        <w:rPr>
          <w:rFonts w:ascii="Times New Roman" w:hAnsi="Times New Roman" w:cs="Times New Roman"/>
          <w:sz w:val="24"/>
          <w:szCs w:val="24"/>
        </w:rPr>
        <w:t>bardzo aktywnie uczestniczy w procesie lekcyjnym,</w:t>
      </w:r>
    </w:p>
    <w:p w:rsidR="003D4C8F" w:rsidRPr="003D4C8F" w:rsidRDefault="003D4C8F" w:rsidP="003D4C8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C8F">
        <w:rPr>
          <w:rFonts w:ascii="Times New Roman" w:hAnsi="Times New Roman" w:cs="Times New Roman"/>
          <w:sz w:val="24"/>
          <w:szCs w:val="24"/>
        </w:rPr>
        <w:lastRenderedPageBreak/>
        <w:t>wykonuje twórcze prace (np. wykraczające poza podstawę programową) i potrafi je zaprezentować w różnorodnych formach,</w:t>
      </w:r>
    </w:p>
    <w:p w:rsidR="003D4C8F" w:rsidRPr="003D4C8F" w:rsidRDefault="003D4C8F" w:rsidP="003D4C8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C8F">
        <w:rPr>
          <w:rFonts w:ascii="Times New Roman" w:hAnsi="Times New Roman" w:cs="Times New Roman"/>
          <w:sz w:val="24"/>
          <w:szCs w:val="24"/>
        </w:rPr>
        <w:t xml:space="preserve">w pracach kontrolnych osiąga 100% punktów możliwych do zdobycia i w pełni odpowiada na dodatkowe pytania na poziomie przekraczającym podstawę programową, </w:t>
      </w:r>
    </w:p>
    <w:p w:rsidR="003D4C8F" w:rsidRPr="003D4C8F" w:rsidRDefault="003D4C8F" w:rsidP="003D4C8F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3D4C8F" w:rsidRPr="003D4C8F" w:rsidRDefault="003D4C8F" w:rsidP="003D4C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C8F">
        <w:rPr>
          <w:rFonts w:ascii="Times New Roman" w:hAnsi="Times New Roman" w:cs="Times New Roman"/>
          <w:b/>
          <w:sz w:val="24"/>
          <w:szCs w:val="24"/>
        </w:rPr>
        <w:t>Ocenę bardzo dobrą otrzymuje uczeń, który:</w:t>
      </w:r>
    </w:p>
    <w:p w:rsidR="003D4C8F" w:rsidRPr="003D4C8F" w:rsidRDefault="003D4C8F" w:rsidP="003D4C8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C8F">
        <w:rPr>
          <w:rFonts w:ascii="Times New Roman" w:hAnsi="Times New Roman" w:cs="Times New Roman"/>
          <w:sz w:val="24"/>
          <w:szCs w:val="24"/>
        </w:rPr>
        <w:t>wykracza poza wymagania na ocenę dobrą,</w:t>
      </w:r>
    </w:p>
    <w:p w:rsidR="003D4C8F" w:rsidRPr="003D4C8F" w:rsidRDefault="003D4C8F" w:rsidP="003D4C8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C8F">
        <w:rPr>
          <w:rFonts w:ascii="Times New Roman" w:hAnsi="Times New Roman" w:cs="Times New Roman"/>
          <w:sz w:val="24"/>
          <w:szCs w:val="24"/>
        </w:rPr>
        <w:t>opanował w pełnym zakresie wiadomości i umiejętności określone podstawą programową,</w:t>
      </w:r>
    </w:p>
    <w:p w:rsidR="003D4C8F" w:rsidRPr="003D4C8F" w:rsidRDefault="003D4C8F" w:rsidP="003D4C8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C8F">
        <w:rPr>
          <w:rFonts w:ascii="Times New Roman" w:hAnsi="Times New Roman" w:cs="Times New Roman"/>
          <w:sz w:val="24"/>
          <w:szCs w:val="24"/>
        </w:rPr>
        <w:t>potrafi stosować zdobytą wiedzę, bez większego trudu posługuje się językiem angielskim,</w:t>
      </w:r>
    </w:p>
    <w:p w:rsidR="003D4C8F" w:rsidRPr="003D4C8F" w:rsidRDefault="003D4C8F" w:rsidP="003D4C8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C8F">
        <w:rPr>
          <w:rFonts w:ascii="Times New Roman" w:hAnsi="Times New Roman" w:cs="Times New Roman"/>
          <w:sz w:val="24"/>
          <w:szCs w:val="24"/>
        </w:rPr>
        <w:t xml:space="preserve">prace pisemne i elektroniczne </w:t>
      </w:r>
      <w:proofErr w:type="spellStart"/>
      <w:r w:rsidRPr="003D4C8F">
        <w:rPr>
          <w:rFonts w:ascii="Times New Roman" w:hAnsi="Times New Roman" w:cs="Times New Roman"/>
          <w:sz w:val="24"/>
          <w:szCs w:val="24"/>
        </w:rPr>
        <w:t>wykonuje:zgodnie</w:t>
      </w:r>
      <w:proofErr w:type="spellEnd"/>
      <w:r w:rsidRPr="003D4C8F">
        <w:rPr>
          <w:rFonts w:ascii="Times New Roman" w:hAnsi="Times New Roman" w:cs="Times New Roman"/>
          <w:sz w:val="24"/>
          <w:szCs w:val="24"/>
        </w:rPr>
        <w:t xml:space="preserve"> z tematem, w odpowiedniej objętości, poprawne merytorycznie i stylistycznie (potrafi samodzielnie redagować tekst, odpowiednio rozwijać wypowiedź stosując bogaty zasób środków językowych),</w:t>
      </w:r>
    </w:p>
    <w:p w:rsidR="003D4C8F" w:rsidRPr="003D4C8F" w:rsidRDefault="003D4C8F" w:rsidP="003D4C8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C8F">
        <w:rPr>
          <w:rFonts w:ascii="Times New Roman" w:hAnsi="Times New Roman" w:cs="Times New Roman"/>
          <w:sz w:val="24"/>
          <w:szCs w:val="24"/>
        </w:rPr>
        <w:t>bez problemu rozumie ogólny sens prostych i bardziej złożonych wypowiedzi pisemnych bądź ustnych, z łatwością znajduje proste informacje w wypowiedzi, bez trudu znajduje w wypowiedzi bardziej złożone informacje,</w:t>
      </w:r>
    </w:p>
    <w:p w:rsidR="003D4C8F" w:rsidRPr="003D4C8F" w:rsidRDefault="003D4C8F" w:rsidP="003D4C8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C8F">
        <w:rPr>
          <w:rFonts w:ascii="Times New Roman" w:hAnsi="Times New Roman" w:cs="Times New Roman"/>
          <w:sz w:val="24"/>
          <w:szCs w:val="24"/>
        </w:rPr>
        <w:t>bez pomocy nauczyciela korzysta z różnych źródeł informacji, słowników itp.</w:t>
      </w:r>
    </w:p>
    <w:p w:rsidR="003D4C8F" w:rsidRPr="003D4C8F" w:rsidRDefault="003D4C8F" w:rsidP="003D4C8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C8F">
        <w:rPr>
          <w:rFonts w:ascii="Times New Roman" w:hAnsi="Times New Roman" w:cs="Times New Roman"/>
          <w:sz w:val="24"/>
          <w:szCs w:val="24"/>
        </w:rPr>
        <w:t>aktywnie uczestniczy w procesie lekcyjnym i terminowo wywiązuje się z powierzonych mu zadań, jest w stałym kontakcie z nauczycielem,</w:t>
      </w:r>
    </w:p>
    <w:p w:rsidR="003D4C8F" w:rsidRPr="003D4C8F" w:rsidRDefault="003D4C8F" w:rsidP="003D4C8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C8F">
        <w:rPr>
          <w:rFonts w:ascii="Times New Roman" w:hAnsi="Times New Roman" w:cs="Times New Roman"/>
          <w:sz w:val="24"/>
          <w:szCs w:val="24"/>
        </w:rPr>
        <w:t>w pracach kontrolnych osiąga od 90% do 99% punktów możliwych do zdobycia.</w:t>
      </w:r>
    </w:p>
    <w:p w:rsidR="003D4C8F" w:rsidRPr="003D4C8F" w:rsidRDefault="003D4C8F" w:rsidP="003D4C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C8F" w:rsidRPr="003D4C8F" w:rsidRDefault="003D4C8F" w:rsidP="003D4C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C8F">
        <w:rPr>
          <w:rFonts w:ascii="Times New Roman" w:hAnsi="Times New Roman" w:cs="Times New Roman"/>
          <w:b/>
          <w:sz w:val="24"/>
          <w:szCs w:val="24"/>
        </w:rPr>
        <w:t>Ocenę dobrą otrzymuje uczeń, który:</w:t>
      </w:r>
    </w:p>
    <w:p w:rsidR="003D4C8F" w:rsidRPr="003D4C8F" w:rsidRDefault="003D4C8F" w:rsidP="003D4C8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C8F">
        <w:rPr>
          <w:rFonts w:ascii="Times New Roman" w:hAnsi="Times New Roman" w:cs="Times New Roman"/>
          <w:sz w:val="24"/>
          <w:szCs w:val="24"/>
        </w:rPr>
        <w:t>wykracza poza wymagania na ocenę dostateczną,</w:t>
      </w:r>
    </w:p>
    <w:p w:rsidR="003D4C8F" w:rsidRPr="003D4C8F" w:rsidRDefault="003D4C8F" w:rsidP="003D4C8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C8F">
        <w:rPr>
          <w:rFonts w:ascii="Times New Roman" w:hAnsi="Times New Roman" w:cs="Times New Roman"/>
          <w:sz w:val="24"/>
          <w:szCs w:val="24"/>
        </w:rPr>
        <w:t>opanował wiadomości i umiejętności bardziej złożone i mniej przystępne, przydatne i użyteczne w szkolnej i pozaszkolnej działalności,</w:t>
      </w:r>
    </w:p>
    <w:p w:rsidR="003D4C8F" w:rsidRPr="003D4C8F" w:rsidRDefault="003D4C8F" w:rsidP="003D4C8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C8F">
        <w:rPr>
          <w:rFonts w:ascii="Times New Roman" w:hAnsi="Times New Roman" w:cs="Times New Roman"/>
          <w:sz w:val="24"/>
          <w:szCs w:val="24"/>
        </w:rPr>
        <w:t>potrafi stosować zdobytą wiedzę, w większości sytuacji posługuje się językiem angielskim na odpowiednim poziomie,</w:t>
      </w:r>
    </w:p>
    <w:p w:rsidR="003D4C8F" w:rsidRPr="003D4C8F" w:rsidRDefault="003D4C8F" w:rsidP="003D4C8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C8F">
        <w:rPr>
          <w:rFonts w:ascii="Times New Roman" w:hAnsi="Times New Roman" w:cs="Times New Roman"/>
          <w:sz w:val="24"/>
          <w:szCs w:val="24"/>
        </w:rPr>
        <w:t xml:space="preserve">prace pisemne i elektroniczne wykonuje: zgodnie z tematem, w odpowiedniej objętości lub </w:t>
      </w:r>
      <w:proofErr w:type="spellStart"/>
      <w:r w:rsidRPr="003D4C8F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3D4C8F">
        <w:rPr>
          <w:rFonts w:ascii="Times New Roman" w:hAnsi="Times New Roman" w:cs="Times New Roman"/>
          <w:sz w:val="24"/>
          <w:szCs w:val="24"/>
        </w:rPr>
        <w:t>. 25% krótsze, poprawne merytorycznie i stylistycznie (potrafi samodzielnie redagować tekst, odpowiednio rozwijać wypowiedź stosując odpowiedni zasób środków językowych), dopuszczalne są niewielkie usterki,</w:t>
      </w:r>
    </w:p>
    <w:p w:rsidR="003D4C8F" w:rsidRPr="003D4C8F" w:rsidRDefault="003D4C8F" w:rsidP="003D4C8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C8F">
        <w:rPr>
          <w:rFonts w:ascii="Times New Roman" w:hAnsi="Times New Roman" w:cs="Times New Roman"/>
          <w:sz w:val="24"/>
          <w:szCs w:val="24"/>
        </w:rPr>
        <w:t>w większości zna i na ogół poprawnie podaje środki językowe określone podstawą programową, popełniając drobne błędy</w:t>
      </w:r>
    </w:p>
    <w:p w:rsidR="003D4C8F" w:rsidRPr="003D4C8F" w:rsidRDefault="003D4C8F" w:rsidP="003D4C8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C8F">
        <w:rPr>
          <w:rFonts w:ascii="Times New Roman" w:hAnsi="Times New Roman" w:cs="Times New Roman"/>
          <w:sz w:val="24"/>
          <w:szCs w:val="24"/>
        </w:rPr>
        <w:t xml:space="preserve">rozumie ogólny sens prostych i bardziej złożonych wypowiedzi pisemnych bądź ustnych, znajduje proste informacje w wypowiedzi, bez większego trudu znajduje </w:t>
      </w:r>
      <w:r w:rsidRPr="003D4C8F">
        <w:rPr>
          <w:rFonts w:ascii="Times New Roman" w:hAnsi="Times New Roman" w:cs="Times New Roman"/>
          <w:sz w:val="24"/>
          <w:szCs w:val="24"/>
        </w:rPr>
        <w:br/>
        <w:t>w wypowiedzi bardziej złożone informacje</w:t>
      </w:r>
    </w:p>
    <w:p w:rsidR="003D4C8F" w:rsidRPr="003D4C8F" w:rsidRDefault="003D4C8F" w:rsidP="003D4C8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C8F">
        <w:rPr>
          <w:rFonts w:ascii="Times New Roman" w:hAnsi="Times New Roman" w:cs="Times New Roman"/>
          <w:sz w:val="24"/>
          <w:szCs w:val="24"/>
        </w:rPr>
        <w:t>udziela poprawnych odpowiedzi na typowe pytania,</w:t>
      </w:r>
    </w:p>
    <w:p w:rsidR="003D4C8F" w:rsidRPr="003D4C8F" w:rsidRDefault="003D4C8F" w:rsidP="003D4C8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C8F">
        <w:rPr>
          <w:rFonts w:ascii="Times New Roman" w:hAnsi="Times New Roman" w:cs="Times New Roman"/>
          <w:sz w:val="24"/>
          <w:szCs w:val="24"/>
        </w:rPr>
        <w:t>aktywnie uczestniczy w procesie lekcyjnym, pozostaje w kontakcie z nauczycielem,</w:t>
      </w:r>
    </w:p>
    <w:p w:rsidR="003D4C8F" w:rsidRPr="003D4C8F" w:rsidRDefault="003D4C8F" w:rsidP="003D4C8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C8F">
        <w:rPr>
          <w:rFonts w:ascii="Times New Roman" w:hAnsi="Times New Roman" w:cs="Times New Roman"/>
          <w:sz w:val="24"/>
          <w:szCs w:val="24"/>
        </w:rPr>
        <w:t>w pracach kontrolnych osiąga od 75% do 89% punktów.</w:t>
      </w:r>
    </w:p>
    <w:p w:rsidR="003D4C8F" w:rsidRPr="003D4C8F" w:rsidRDefault="003D4C8F" w:rsidP="003D4C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C8F" w:rsidRPr="003D4C8F" w:rsidRDefault="003D4C8F" w:rsidP="003D4C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C8F">
        <w:rPr>
          <w:rFonts w:ascii="Times New Roman" w:hAnsi="Times New Roman" w:cs="Times New Roman"/>
          <w:b/>
          <w:sz w:val="24"/>
          <w:szCs w:val="24"/>
        </w:rPr>
        <w:t>Ocenę dostateczną otrzymuje uczeń, który:</w:t>
      </w:r>
    </w:p>
    <w:p w:rsidR="003D4C8F" w:rsidRPr="003D4C8F" w:rsidRDefault="003D4C8F" w:rsidP="003D4C8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C8F">
        <w:rPr>
          <w:rFonts w:ascii="Times New Roman" w:hAnsi="Times New Roman" w:cs="Times New Roman"/>
          <w:sz w:val="24"/>
          <w:szCs w:val="24"/>
        </w:rPr>
        <w:t>wykracza poza wymagania na ocenę dopuszczającą,</w:t>
      </w:r>
    </w:p>
    <w:p w:rsidR="003D4C8F" w:rsidRPr="003D4C8F" w:rsidRDefault="003D4C8F" w:rsidP="003D4C8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C8F">
        <w:rPr>
          <w:rFonts w:ascii="Times New Roman" w:hAnsi="Times New Roman" w:cs="Times New Roman"/>
          <w:sz w:val="24"/>
          <w:szCs w:val="24"/>
        </w:rPr>
        <w:lastRenderedPageBreak/>
        <w:t xml:space="preserve">opanował wiadomości i umiejętności przystępne, niezbyt złożone, najważniejsze w posługiwaniu się językiem angielskim, oraz takie, które można wykorzystać </w:t>
      </w:r>
      <w:r w:rsidRPr="003D4C8F">
        <w:rPr>
          <w:rFonts w:ascii="Times New Roman" w:hAnsi="Times New Roman" w:cs="Times New Roman"/>
          <w:sz w:val="24"/>
          <w:szCs w:val="24"/>
        </w:rPr>
        <w:br/>
        <w:t>w sytuacjach szkolnych i pozaszkolnych,</w:t>
      </w:r>
    </w:p>
    <w:p w:rsidR="003D4C8F" w:rsidRPr="003D4C8F" w:rsidRDefault="003D4C8F" w:rsidP="003D4C8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C8F">
        <w:rPr>
          <w:rFonts w:ascii="Times New Roman" w:hAnsi="Times New Roman" w:cs="Times New Roman"/>
          <w:sz w:val="24"/>
          <w:szCs w:val="24"/>
        </w:rPr>
        <w:t xml:space="preserve">prace pisemne i elektroniczne wykonuje: zgodnie z tematem, w odpowiedniej objętości lub </w:t>
      </w:r>
      <w:proofErr w:type="spellStart"/>
      <w:r w:rsidRPr="003D4C8F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3D4C8F">
        <w:rPr>
          <w:rFonts w:ascii="Times New Roman" w:hAnsi="Times New Roman" w:cs="Times New Roman"/>
          <w:sz w:val="24"/>
          <w:szCs w:val="24"/>
        </w:rPr>
        <w:t xml:space="preserve">. 50% krótsze, w przeważającej części poprawne merytorycznie i stylistycznie (potrafi z niewielką pomocą nauczyciela redagować tekst, odnosi się do podpunktów stosując zasób środków językowych na dostatecznym poziomie), dopuszczalne są usterki niezakłócające czytelności przekazu. </w:t>
      </w:r>
    </w:p>
    <w:p w:rsidR="003D4C8F" w:rsidRPr="003D4C8F" w:rsidRDefault="003D4C8F" w:rsidP="003D4C8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C8F">
        <w:rPr>
          <w:rFonts w:ascii="Times New Roman" w:hAnsi="Times New Roman" w:cs="Times New Roman"/>
          <w:sz w:val="24"/>
          <w:szCs w:val="24"/>
        </w:rPr>
        <w:t>z pomocą nauczyciela rozwiązuje typowe problemy o małym stopniu trudności,</w:t>
      </w:r>
    </w:p>
    <w:p w:rsidR="003D4C8F" w:rsidRPr="003D4C8F" w:rsidRDefault="003D4C8F" w:rsidP="003D4C8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C8F">
        <w:rPr>
          <w:rFonts w:ascii="Times New Roman" w:hAnsi="Times New Roman" w:cs="Times New Roman"/>
          <w:sz w:val="24"/>
          <w:szCs w:val="24"/>
        </w:rPr>
        <w:t>częściowo zna i nie zawsze poprawnie podaje środki językowe określone podstawą programową,</w:t>
      </w:r>
    </w:p>
    <w:p w:rsidR="003D4C8F" w:rsidRPr="003D4C8F" w:rsidRDefault="003D4C8F" w:rsidP="003D4C8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C8F">
        <w:rPr>
          <w:rFonts w:ascii="Times New Roman" w:hAnsi="Times New Roman" w:cs="Times New Roman"/>
          <w:sz w:val="24"/>
          <w:szCs w:val="24"/>
        </w:rPr>
        <w:t>rozumie ogólny sens prostych wypowiedzi pisemnych bądź ustnych, znajduje proste informacje w wypowiedzi, czasem popełniając błędy, z pewną trudnością znajduje w wypowiedzi bardziej złożone informacje,</w:t>
      </w:r>
    </w:p>
    <w:p w:rsidR="003D4C8F" w:rsidRPr="003D4C8F" w:rsidRDefault="003D4C8F" w:rsidP="003D4C8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C8F">
        <w:rPr>
          <w:rFonts w:ascii="Times New Roman" w:hAnsi="Times New Roman" w:cs="Times New Roman"/>
          <w:sz w:val="24"/>
          <w:szCs w:val="24"/>
        </w:rPr>
        <w:t>wykazuje się aktywnością i terminowością w procesie lekcyjnym w stopniu zadowalającym, stara się być w stałym kontakcie z nauczycielem,</w:t>
      </w:r>
    </w:p>
    <w:p w:rsidR="003D4C8F" w:rsidRPr="003D4C8F" w:rsidRDefault="003D4C8F" w:rsidP="003D4C8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C8F">
        <w:rPr>
          <w:rFonts w:ascii="Times New Roman" w:hAnsi="Times New Roman" w:cs="Times New Roman"/>
          <w:sz w:val="24"/>
          <w:szCs w:val="24"/>
        </w:rPr>
        <w:t>w przypadku prac kontrolnych osiąga od 50% do 74% punktów.</w:t>
      </w:r>
    </w:p>
    <w:p w:rsidR="003D4C8F" w:rsidRPr="003D4C8F" w:rsidRDefault="003D4C8F" w:rsidP="003D4C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C8F" w:rsidRPr="003D4C8F" w:rsidRDefault="003D4C8F" w:rsidP="003D4C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C8F">
        <w:rPr>
          <w:rFonts w:ascii="Times New Roman" w:hAnsi="Times New Roman" w:cs="Times New Roman"/>
          <w:b/>
          <w:sz w:val="24"/>
          <w:szCs w:val="24"/>
        </w:rPr>
        <w:t>Ocenę dopuszczającą otrzymuje uczeń, który:</w:t>
      </w:r>
    </w:p>
    <w:p w:rsidR="003D4C8F" w:rsidRPr="003D4C8F" w:rsidRDefault="003D4C8F" w:rsidP="003D4C8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C8F">
        <w:rPr>
          <w:rFonts w:ascii="Times New Roman" w:hAnsi="Times New Roman" w:cs="Times New Roman"/>
          <w:sz w:val="24"/>
          <w:szCs w:val="24"/>
        </w:rPr>
        <w:t>ma braki w opanowaniu wiadomości i umiejętności określonych podstawą programową, ale podejmuje próby ich zniwelowania, posługuje się językiem angielskim z dużymi trudnościami,</w:t>
      </w:r>
    </w:p>
    <w:p w:rsidR="003D4C8F" w:rsidRPr="003D4C8F" w:rsidRDefault="003D4C8F" w:rsidP="003D4C8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C8F">
        <w:rPr>
          <w:rFonts w:ascii="Times New Roman" w:hAnsi="Times New Roman" w:cs="Times New Roman"/>
          <w:sz w:val="24"/>
          <w:szCs w:val="24"/>
        </w:rPr>
        <w:t xml:space="preserve">prace pisemne i elektroniczne wykonuje: częściowo zgodnie z tematem, w minimalnej dopuszczalnej objętości (30-50%), częściowo tylko poprawne merytorycznie </w:t>
      </w:r>
      <w:r w:rsidRPr="003D4C8F">
        <w:rPr>
          <w:rFonts w:ascii="Times New Roman" w:hAnsi="Times New Roman" w:cs="Times New Roman"/>
          <w:sz w:val="24"/>
          <w:szCs w:val="24"/>
        </w:rPr>
        <w:br/>
        <w:t>i stylistycznie (potrafi ze znaczną pomocą nauczyciela redagować tekst stosując ubogi zasób środków językowych), przekaz prac jest w znacznym stopniu nieczytelny, niemniej jednak zrozumiały,</w:t>
      </w:r>
    </w:p>
    <w:p w:rsidR="003D4C8F" w:rsidRPr="003D4C8F" w:rsidRDefault="003D4C8F" w:rsidP="003D4C8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C8F">
        <w:rPr>
          <w:rFonts w:ascii="Times New Roman" w:hAnsi="Times New Roman" w:cs="Times New Roman"/>
          <w:sz w:val="24"/>
          <w:szCs w:val="24"/>
        </w:rPr>
        <w:t xml:space="preserve">wykonuje proste zadania i polecenia o bardzo małym stopniu trudności, ma problemy </w:t>
      </w:r>
      <w:r w:rsidRPr="003D4C8F">
        <w:rPr>
          <w:rFonts w:ascii="Times New Roman" w:hAnsi="Times New Roman" w:cs="Times New Roman"/>
          <w:sz w:val="24"/>
          <w:szCs w:val="24"/>
        </w:rPr>
        <w:br/>
        <w:t>z poprawnym tworzeniem zdań i wymaga pomocy nauczyciela</w:t>
      </w:r>
    </w:p>
    <w:p w:rsidR="003D4C8F" w:rsidRPr="003D4C8F" w:rsidRDefault="003D4C8F" w:rsidP="003D4C8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C8F">
        <w:rPr>
          <w:rFonts w:ascii="Times New Roman" w:hAnsi="Times New Roman" w:cs="Times New Roman"/>
          <w:sz w:val="24"/>
          <w:szCs w:val="24"/>
        </w:rPr>
        <w:t>wiadomości przekazuje w sposób nieporadny, ma trudności z rozumieniem ogólnego sensu wypowiedzi pisemnej lub ustnej,</w:t>
      </w:r>
    </w:p>
    <w:p w:rsidR="003D4C8F" w:rsidRPr="003D4C8F" w:rsidRDefault="003D4C8F" w:rsidP="003D4C8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C8F">
        <w:rPr>
          <w:rFonts w:ascii="Times New Roman" w:hAnsi="Times New Roman" w:cs="Times New Roman"/>
          <w:sz w:val="24"/>
          <w:szCs w:val="24"/>
        </w:rPr>
        <w:t>słabo zna i z trudem podaje środki językowe określone podstawą programową, dlatego często popełnia błędy,</w:t>
      </w:r>
    </w:p>
    <w:p w:rsidR="003D4C8F" w:rsidRPr="003D4C8F" w:rsidRDefault="003D4C8F" w:rsidP="003D4C8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C8F">
        <w:rPr>
          <w:rFonts w:ascii="Times New Roman" w:hAnsi="Times New Roman" w:cs="Times New Roman"/>
          <w:sz w:val="24"/>
          <w:szCs w:val="24"/>
        </w:rPr>
        <w:t>posiada odpowiednie odręczne notatki, skserowane kopie z zadaniami i/lub książkę ćwiczeń/podręcznik oraz inne niezbędne do pracy materiały,</w:t>
      </w:r>
    </w:p>
    <w:p w:rsidR="003D4C8F" w:rsidRPr="003D4C8F" w:rsidRDefault="003D4C8F" w:rsidP="003D4C8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C8F">
        <w:rPr>
          <w:rFonts w:ascii="Times New Roman" w:hAnsi="Times New Roman" w:cs="Times New Roman"/>
          <w:sz w:val="24"/>
          <w:szCs w:val="24"/>
        </w:rPr>
        <w:t>jest mało aktywny w procesie lekcyjnym, zadania wykonuje nieterminowo, rzadko kontaktuje się z nauczycielem,</w:t>
      </w:r>
    </w:p>
    <w:p w:rsidR="003D4C8F" w:rsidRPr="003D4C8F" w:rsidRDefault="003D4C8F" w:rsidP="003D4C8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C8F">
        <w:rPr>
          <w:rFonts w:ascii="Times New Roman" w:hAnsi="Times New Roman" w:cs="Times New Roman"/>
          <w:sz w:val="24"/>
          <w:szCs w:val="24"/>
        </w:rPr>
        <w:t>w pracach kontrolnych osiąga od 30% do 49% punktów.</w:t>
      </w:r>
    </w:p>
    <w:p w:rsidR="003D4C8F" w:rsidRPr="003D4C8F" w:rsidRDefault="003D4C8F" w:rsidP="003D4C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C8F" w:rsidRPr="003D4C8F" w:rsidRDefault="003D4C8F" w:rsidP="003D4C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C8F">
        <w:rPr>
          <w:rFonts w:ascii="Times New Roman" w:hAnsi="Times New Roman" w:cs="Times New Roman"/>
          <w:b/>
          <w:sz w:val="24"/>
          <w:szCs w:val="24"/>
        </w:rPr>
        <w:t>Ocenę niedostateczną otrzymuje uczeń, który:</w:t>
      </w:r>
    </w:p>
    <w:p w:rsidR="003D4C8F" w:rsidRPr="003D4C8F" w:rsidRDefault="003D4C8F" w:rsidP="003D4C8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D4C8F">
        <w:rPr>
          <w:rFonts w:ascii="Times New Roman" w:hAnsi="Times New Roman"/>
          <w:sz w:val="24"/>
          <w:szCs w:val="24"/>
        </w:rPr>
        <w:t>nie spełnia wymagań na ocenę dopuszczającą,</w:t>
      </w:r>
    </w:p>
    <w:p w:rsidR="003D4C8F" w:rsidRPr="003D4C8F" w:rsidRDefault="003D4C8F" w:rsidP="003D4C8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4C8F">
        <w:rPr>
          <w:rFonts w:ascii="Times New Roman" w:hAnsi="Times New Roman"/>
          <w:sz w:val="24"/>
          <w:szCs w:val="24"/>
        </w:rPr>
        <w:t>nie opanował wiadomości i umiejętności określanych podstawami programowymi, koniecznymi do dalszego kształcenia,</w:t>
      </w:r>
    </w:p>
    <w:p w:rsidR="003D4C8F" w:rsidRPr="003D4C8F" w:rsidRDefault="003D4C8F" w:rsidP="003D4C8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4C8F">
        <w:rPr>
          <w:rFonts w:ascii="Times New Roman" w:hAnsi="Times New Roman"/>
          <w:sz w:val="24"/>
          <w:szCs w:val="24"/>
        </w:rPr>
        <w:lastRenderedPageBreak/>
        <w:t>nie potrafi zbudować prostych zdań w języku angielskim, wykazuje bardzo niski zasób środków językowych,</w:t>
      </w:r>
    </w:p>
    <w:p w:rsidR="003D4C8F" w:rsidRPr="003D4C8F" w:rsidRDefault="003D4C8F" w:rsidP="003D4C8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C8F">
        <w:rPr>
          <w:rFonts w:ascii="Times New Roman" w:hAnsi="Times New Roman" w:cs="Times New Roman"/>
          <w:sz w:val="24"/>
          <w:szCs w:val="24"/>
        </w:rPr>
        <w:t xml:space="preserve">wykazuje się znacznym brakiem systematyczności w przyswajaniu wiedzy </w:t>
      </w:r>
      <w:r w:rsidRPr="003D4C8F">
        <w:rPr>
          <w:rFonts w:ascii="Times New Roman" w:hAnsi="Times New Roman" w:cs="Times New Roman"/>
          <w:sz w:val="24"/>
          <w:szCs w:val="24"/>
        </w:rPr>
        <w:br/>
        <w:t>i wykonywaniu prac domowych,</w:t>
      </w:r>
    </w:p>
    <w:p w:rsidR="003D4C8F" w:rsidRPr="003D4C8F" w:rsidRDefault="003D4C8F" w:rsidP="003D4C8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C8F">
        <w:rPr>
          <w:rFonts w:ascii="Times New Roman" w:hAnsi="Times New Roman" w:cs="Times New Roman"/>
          <w:sz w:val="24"/>
          <w:szCs w:val="24"/>
        </w:rPr>
        <w:t>nie podejmuje próby rozwiązania zadań o elementarnym stopniu trudności nawet przy pomocy nauczyciela,</w:t>
      </w:r>
    </w:p>
    <w:p w:rsidR="003D4C8F" w:rsidRPr="003D4C8F" w:rsidRDefault="003D4C8F" w:rsidP="003D4C8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C8F">
        <w:rPr>
          <w:rFonts w:ascii="Times New Roman" w:hAnsi="Times New Roman" w:cs="Times New Roman"/>
          <w:sz w:val="24"/>
          <w:szCs w:val="24"/>
        </w:rPr>
        <w:t>wykazuje się bierną postawą w czasie zajęć,</w:t>
      </w:r>
    </w:p>
    <w:p w:rsidR="003D4C8F" w:rsidRPr="003D4C8F" w:rsidRDefault="003D4C8F" w:rsidP="003D4C8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C8F">
        <w:rPr>
          <w:rFonts w:ascii="Times New Roman" w:hAnsi="Times New Roman" w:cs="Times New Roman"/>
          <w:sz w:val="24"/>
          <w:szCs w:val="24"/>
        </w:rPr>
        <w:t>unika oceniania, nie odczytuje lub nie odpowiada na wiadomości w dzienniku elektronicznym oraz e-maile od nauczyciela,</w:t>
      </w:r>
    </w:p>
    <w:p w:rsidR="003D4C8F" w:rsidRPr="003D4C8F" w:rsidRDefault="003D4C8F" w:rsidP="003D4C8F">
      <w:pPr>
        <w:pStyle w:val="Default"/>
        <w:numPr>
          <w:ilvl w:val="0"/>
          <w:numId w:val="2"/>
        </w:numPr>
        <w:spacing w:line="276" w:lineRule="auto"/>
        <w:jc w:val="both"/>
      </w:pPr>
      <w:r w:rsidRPr="003D4C8F">
        <w:t xml:space="preserve">nie odrabia pisemnych prac domowych oraz innych zadań, nie pracuje na platformie </w:t>
      </w:r>
      <w:proofErr w:type="spellStart"/>
      <w:r w:rsidRPr="003D4C8F">
        <w:t>Teams</w:t>
      </w:r>
      <w:proofErr w:type="spellEnd"/>
      <w:r w:rsidRPr="003D4C8F">
        <w:t xml:space="preserve"> mimo odpowiednich warunków technicznych,</w:t>
      </w:r>
    </w:p>
    <w:p w:rsidR="003D4C8F" w:rsidRPr="003D4C8F" w:rsidRDefault="003D4C8F" w:rsidP="003D4C8F">
      <w:pPr>
        <w:pStyle w:val="Default"/>
        <w:numPr>
          <w:ilvl w:val="0"/>
          <w:numId w:val="2"/>
        </w:numPr>
        <w:spacing w:line="276" w:lineRule="auto"/>
        <w:jc w:val="both"/>
      </w:pPr>
      <w:r w:rsidRPr="003D4C8F">
        <w:t>nie prowadzi zeszytu ćwiczeń i/lub zeszytu przedmiotowego, nie posiada żadnych notatek,</w:t>
      </w:r>
    </w:p>
    <w:p w:rsidR="003D4C8F" w:rsidRPr="003D4C8F" w:rsidRDefault="003D4C8F" w:rsidP="003D4C8F">
      <w:pPr>
        <w:pStyle w:val="Default"/>
        <w:numPr>
          <w:ilvl w:val="0"/>
          <w:numId w:val="2"/>
        </w:numPr>
        <w:spacing w:line="276" w:lineRule="auto"/>
        <w:jc w:val="both"/>
      </w:pPr>
      <w:r w:rsidRPr="003D4C8F">
        <w:t>oddaje zadania wykonane niesamodzielnie: plagiat gotowych prac np. z Internetu, kopiowanie w całości lub przeważającej części prac innych osób, (w przypadku dowodów na odpisywanie i niesamodzielną pracę każda z osób otrzyma ocenę niedostateczną nawet jeśli wcześniej jedna z nich uzyskała już za zadanie ocenę pozytywną),</w:t>
      </w:r>
    </w:p>
    <w:p w:rsidR="003D4C8F" w:rsidRPr="003D4C8F" w:rsidRDefault="003D4C8F" w:rsidP="003D4C8F">
      <w:pPr>
        <w:pStyle w:val="Default"/>
        <w:numPr>
          <w:ilvl w:val="0"/>
          <w:numId w:val="2"/>
        </w:numPr>
        <w:tabs>
          <w:tab w:val="left" w:pos="6075"/>
        </w:tabs>
        <w:spacing w:line="276" w:lineRule="auto"/>
        <w:jc w:val="both"/>
      </w:pPr>
      <w:r w:rsidRPr="003D4C8F">
        <w:t>w przypadku prac kontrolnych osiąga od 0% do 29% punktów</w:t>
      </w:r>
      <w:bookmarkStart w:id="0" w:name="_GoBack"/>
      <w:bookmarkEnd w:id="0"/>
      <w:r w:rsidRPr="003D4C8F">
        <w:t>.</w:t>
      </w:r>
      <w:r w:rsidRPr="003D4C8F">
        <w:tab/>
      </w:r>
    </w:p>
    <w:p w:rsidR="003D4C8F" w:rsidRPr="003D4C8F" w:rsidRDefault="003D4C8F" w:rsidP="003D4C8F">
      <w:pPr>
        <w:tabs>
          <w:tab w:val="left" w:pos="59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8002F" w:rsidRPr="003D4C8F" w:rsidRDefault="0078002F" w:rsidP="003D4C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002F" w:rsidRPr="003D4C8F" w:rsidSect="005F6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4741E"/>
    <w:multiLevelType w:val="hybridMultilevel"/>
    <w:tmpl w:val="F0023CE0"/>
    <w:lvl w:ilvl="0" w:tplc="742C3A78"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85028"/>
    <w:multiLevelType w:val="hybridMultilevel"/>
    <w:tmpl w:val="C7B86638"/>
    <w:lvl w:ilvl="0" w:tplc="742C3A7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47BBB"/>
    <w:multiLevelType w:val="hybridMultilevel"/>
    <w:tmpl w:val="08A06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EAA4244"/>
    <w:multiLevelType w:val="singleLevel"/>
    <w:tmpl w:val="742C3A7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D4C8F"/>
    <w:rsid w:val="00322D2B"/>
    <w:rsid w:val="003C2C60"/>
    <w:rsid w:val="003D4C8F"/>
    <w:rsid w:val="006731BE"/>
    <w:rsid w:val="0078002F"/>
    <w:rsid w:val="00A23DC3"/>
    <w:rsid w:val="00D72A08"/>
    <w:rsid w:val="00F6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D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4C8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3D4C8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1894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8</cp:revision>
  <dcterms:created xsi:type="dcterms:W3CDTF">2021-03-11T22:25:00Z</dcterms:created>
  <dcterms:modified xsi:type="dcterms:W3CDTF">2021-03-12T09:44:00Z</dcterms:modified>
</cp:coreProperties>
</file>